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31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238"/>
        <w:gridCol w:w="4932"/>
        <w:gridCol w:w="238"/>
        <w:gridCol w:w="616"/>
        <w:gridCol w:w="238"/>
        <w:gridCol w:w="4633"/>
        <w:gridCol w:w="236"/>
      </w:tblGrid>
      <w:tr w:rsidR="006A09BC" w:rsidTr="005C0725">
        <w:trPr>
          <w:trHeight w:val="719"/>
        </w:trPr>
        <w:tc>
          <w:tcPr>
            <w:tcW w:w="5408" w:type="dxa"/>
            <w:gridSpan w:val="3"/>
            <w:vMerge w:val="restart"/>
          </w:tcPr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Default="006A09BC" w:rsidP="00D74172">
            <w:pPr>
              <w:jc w:val="center"/>
            </w:pPr>
          </w:p>
          <w:p w:rsidR="006A09BC" w:rsidRPr="00400746" w:rsidRDefault="00315C38" w:rsidP="00D74172">
            <w:pPr>
              <w:shd w:val="clear" w:color="auto" w:fill="FFFFFF"/>
              <w:rPr>
                <w:rFonts w:ascii="Arial Black" w:hAnsi="Arial Black" w:cs="Tahoma"/>
                <w:spacing w:val="28"/>
                <w:sz w:val="26"/>
                <w:szCs w:val="26"/>
              </w:rPr>
            </w:pPr>
            <w:r>
              <w:rPr>
                <w:rFonts w:ascii="Arial Black" w:hAnsi="Arial Black" w:cs="Tahoma"/>
                <w:noProof/>
                <w:spacing w:val="28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28" name="Рисунок 2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D74172">
              <w:rPr>
                <w:rFonts w:ascii="Arial Black" w:hAnsi="Arial Black" w:cs="Tahoma"/>
                <w:spacing w:val="28"/>
                <w:sz w:val="26"/>
                <w:szCs w:val="26"/>
              </w:rPr>
              <w:t xml:space="preserve">     </w:t>
            </w:r>
            <w:r w:rsidR="006A09BC" w:rsidRPr="00400746">
              <w:rPr>
                <w:rFonts w:ascii="Arial Black" w:hAnsi="Arial Black" w:cs="Tahoma"/>
                <w:spacing w:val="28"/>
                <w:sz w:val="26"/>
                <w:szCs w:val="26"/>
              </w:rPr>
              <w:t>АДМИНИСТРАЦИЯ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  <w:spacing w:val="-7"/>
                <w:sz w:val="23"/>
                <w:szCs w:val="23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</w:rPr>
              <w:t xml:space="preserve">    </w:t>
            </w:r>
            <w:r w:rsidR="006A09BC" w:rsidRPr="00400746">
              <w:rPr>
                <w:rFonts w:ascii="Arial Narrow" w:hAnsi="Arial Narrow"/>
                <w:b/>
                <w:spacing w:val="-7"/>
                <w:sz w:val="23"/>
                <w:szCs w:val="23"/>
              </w:rPr>
              <w:t>муниципального района Похвистневский</w:t>
            </w:r>
          </w:p>
          <w:p w:rsidR="006A09BC" w:rsidRPr="00400746" w:rsidRDefault="00D74172" w:rsidP="00D74172">
            <w:pPr>
              <w:shd w:val="clear" w:color="auto" w:fill="FFFFFF"/>
              <w:spacing w:before="67" w:line="288" w:lineRule="exac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                    </w:t>
            </w:r>
            <w:r w:rsidR="006A09BC" w:rsidRPr="00400746">
              <w:rPr>
                <w:rFonts w:ascii="Arial Narrow" w:hAnsi="Arial Narrow"/>
                <w:b/>
              </w:rPr>
              <w:t>Самарской</w:t>
            </w:r>
            <w:r w:rsidR="006A09BC" w:rsidRPr="00400746">
              <w:rPr>
                <w:rFonts w:ascii="Arial Narrow" w:hAnsi="Arial Narrow" w:cs="Arial"/>
                <w:b/>
              </w:rPr>
              <w:t xml:space="preserve"> </w:t>
            </w:r>
            <w:r w:rsidR="006A09BC" w:rsidRPr="00400746">
              <w:rPr>
                <w:rFonts w:ascii="Arial Narrow" w:hAnsi="Arial Narrow"/>
                <w:b/>
              </w:rPr>
              <w:t>области</w:t>
            </w:r>
          </w:p>
          <w:p w:rsidR="006A09BC" w:rsidRPr="00400746" w:rsidRDefault="006A09BC" w:rsidP="00D74172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</w:rPr>
            </w:pPr>
          </w:p>
          <w:p w:rsidR="006A09BC" w:rsidRPr="005C0725" w:rsidRDefault="00D74172" w:rsidP="00D74172">
            <w:pPr>
              <w:shd w:val="clear" w:color="auto" w:fill="FFFFFF"/>
              <w:rPr>
                <w:rFonts w:asciiTheme="minorHAnsi" w:hAnsiTheme="minorHAnsi"/>
                <w:b/>
                <w:sz w:val="36"/>
                <w:szCs w:val="36"/>
              </w:rPr>
            </w:pPr>
            <w:r>
              <w:rPr>
                <w:rFonts w:asciiTheme="minorHAnsi" w:hAnsiTheme="minorHAnsi"/>
                <w:b/>
                <w:sz w:val="36"/>
                <w:szCs w:val="36"/>
              </w:rPr>
              <w:t xml:space="preserve">        </w:t>
            </w:r>
            <w:r w:rsidR="005C0725" w:rsidRPr="005C0725">
              <w:rPr>
                <w:rFonts w:asciiTheme="minorHAnsi" w:hAnsiTheme="minorHAnsi"/>
                <w:b/>
                <w:sz w:val="36"/>
                <w:szCs w:val="36"/>
              </w:rPr>
              <w:t>ПОСТАНОВЛЕНИЕ</w:t>
            </w: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1978"/>
              <w:gridCol w:w="426"/>
              <w:gridCol w:w="1856"/>
            </w:tblGrid>
            <w:tr w:rsidR="006A09BC" w:rsidRPr="00400746" w:rsidTr="00400746">
              <w:tc>
                <w:tcPr>
                  <w:tcW w:w="1978" w:type="dxa"/>
                  <w:tcBorders>
                    <w:bottom w:val="single" w:sz="4" w:space="0" w:color="auto"/>
                  </w:tcBorders>
                </w:tcPr>
                <w:p w:rsidR="006A09BC" w:rsidRPr="00B34E42" w:rsidRDefault="00922613" w:rsidP="00194A53">
                  <w:pPr>
                    <w:spacing w:before="67"/>
                  </w:pPr>
                  <w:bookmarkStart w:id="0" w:name="_GoBack" w:colFirst="0" w:colLast="2"/>
                  <w:r>
                    <w:t>03.04.2019</w:t>
                  </w:r>
                </w:p>
              </w:tc>
              <w:tc>
                <w:tcPr>
                  <w:tcW w:w="426" w:type="dxa"/>
                </w:tcPr>
                <w:p w:rsidR="006A09BC" w:rsidRPr="00400746" w:rsidRDefault="006A09BC" w:rsidP="00D74172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00746"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tcBorders>
                    <w:bottom w:val="single" w:sz="4" w:space="0" w:color="auto"/>
                  </w:tcBorders>
                </w:tcPr>
                <w:p w:rsidR="006A09BC" w:rsidRPr="00194A53" w:rsidRDefault="00922613" w:rsidP="00D74172">
                  <w:pPr>
                    <w:spacing w:before="67"/>
                    <w:jc w:val="center"/>
                  </w:pPr>
                  <w:r>
                    <w:t>240</w:t>
                  </w:r>
                </w:p>
              </w:tc>
            </w:tr>
          </w:tbl>
          <w:bookmarkEnd w:id="0"/>
          <w:p w:rsidR="00D74172" w:rsidRDefault="00D74172" w:rsidP="00D74172">
            <w:pPr>
              <w:tabs>
                <w:tab w:val="left" w:pos="1065"/>
              </w:tabs>
            </w:pPr>
            <w:r>
              <w:tab/>
            </w:r>
          </w:p>
          <w:p w:rsidR="006A09BC" w:rsidRDefault="00D74172" w:rsidP="00D74172">
            <w:pPr>
              <w:tabs>
                <w:tab w:val="left" w:pos="1065"/>
              </w:tabs>
            </w:pPr>
            <w:r>
              <w:t xml:space="preserve">                    г. Похвистнево</w:t>
            </w:r>
          </w:p>
          <w:p w:rsidR="005C0725" w:rsidRDefault="005C0725" w:rsidP="00400746">
            <w:pPr>
              <w:jc w:val="center"/>
            </w:pPr>
          </w:p>
          <w:p w:rsidR="005C0725" w:rsidRPr="006A3788" w:rsidRDefault="005C0725" w:rsidP="00400746">
            <w:pPr>
              <w:jc w:val="center"/>
            </w:pPr>
          </w:p>
        </w:tc>
        <w:tc>
          <w:tcPr>
            <w:tcW w:w="616" w:type="dxa"/>
            <w:vMerge w:val="restart"/>
          </w:tcPr>
          <w:p w:rsidR="006A09BC" w:rsidRDefault="006A09BC"/>
        </w:tc>
        <w:tc>
          <w:tcPr>
            <w:tcW w:w="4871" w:type="dxa"/>
            <w:gridSpan w:val="2"/>
          </w:tcPr>
          <w:p w:rsidR="006A09BC" w:rsidRPr="00400746" w:rsidRDefault="006A09BC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6A09BC" w:rsidRDefault="006A09BC"/>
        </w:tc>
      </w:tr>
      <w:tr w:rsidR="006A09BC" w:rsidTr="005C0725">
        <w:trPr>
          <w:trHeight w:val="3040"/>
        </w:trPr>
        <w:tc>
          <w:tcPr>
            <w:tcW w:w="5408" w:type="dxa"/>
            <w:gridSpan w:val="3"/>
            <w:vMerge/>
            <w:tcBorders>
              <w:bottom w:val="nil"/>
            </w:tcBorders>
          </w:tcPr>
          <w:p w:rsidR="006A09BC" w:rsidRDefault="006A09BC" w:rsidP="00400746">
            <w:pPr>
              <w:jc w:val="center"/>
            </w:pPr>
          </w:p>
        </w:tc>
        <w:tc>
          <w:tcPr>
            <w:tcW w:w="616" w:type="dxa"/>
            <w:vMerge/>
            <w:tcBorders>
              <w:bottom w:val="nil"/>
            </w:tcBorders>
          </w:tcPr>
          <w:p w:rsidR="006A09BC" w:rsidRDefault="006A09BC"/>
        </w:tc>
        <w:tc>
          <w:tcPr>
            <w:tcW w:w="238" w:type="dxa"/>
            <w:vMerge w:val="restart"/>
            <w:tcBorders>
              <w:bottom w:val="nil"/>
            </w:tcBorders>
          </w:tcPr>
          <w:p w:rsidR="006A09BC" w:rsidRDefault="006A09BC"/>
        </w:tc>
        <w:tc>
          <w:tcPr>
            <w:tcW w:w="4633" w:type="dxa"/>
            <w:vMerge w:val="restart"/>
            <w:tcBorders>
              <w:left w:val="nil"/>
              <w:bottom w:val="nil"/>
            </w:tcBorders>
          </w:tcPr>
          <w:p w:rsidR="006A09BC" w:rsidRDefault="006A09BC"/>
        </w:tc>
        <w:tc>
          <w:tcPr>
            <w:tcW w:w="236" w:type="dxa"/>
            <w:vMerge w:val="restart"/>
            <w:tcBorders>
              <w:left w:val="nil"/>
            </w:tcBorders>
          </w:tcPr>
          <w:p w:rsidR="006A09BC" w:rsidRDefault="006A09BC"/>
        </w:tc>
      </w:tr>
      <w:tr w:rsidR="005C0725" w:rsidRPr="00400746" w:rsidTr="005C0725">
        <w:trPr>
          <w:gridBefore w:val="1"/>
          <w:wBefore w:w="238" w:type="dxa"/>
          <w:trHeight w:val="80"/>
        </w:trPr>
        <w:tc>
          <w:tcPr>
            <w:tcW w:w="4932" w:type="dxa"/>
          </w:tcPr>
          <w:p w:rsidR="005C0725" w:rsidRPr="005C0725" w:rsidRDefault="00AD7966" w:rsidP="00BF720E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О внесении изменений в муниципальную программу</w:t>
            </w:r>
            <w:r w:rsidR="00CA2482">
              <w:rPr>
                <w:noProof/>
                <w:sz w:val="28"/>
                <w:szCs w:val="28"/>
              </w:rPr>
              <w:t xml:space="preserve"> «Молодежь муниципального района </w:t>
            </w:r>
            <w:r w:rsidR="000E6E83">
              <w:rPr>
                <w:noProof/>
                <w:sz w:val="28"/>
                <w:szCs w:val="28"/>
              </w:rPr>
              <w:t>Похвистневский» на 201</w:t>
            </w:r>
            <w:r w:rsidR="00DE45FB">
              <w:rPr>
                <w:noProof/>
                <w:sz w:val="28"/>
                <w:szCs w:val="28"/>
              </w:rPr>
              <w:t>8</w:t>
            </w:r>
            <w:r w:rsidR="000E6E83">
              <w:rPr>
                <w:noProof/>
                <w:sz w:val="28"/>
                <w:szCs w:val="28"/>
              </w:rPr>
              <w:t>-20</w:t>
            </w:r>
            <w:r w:rsidR="00DE45FB">
              <w:rPr>
                <w:noProof/>
                <w:sz w:val="28"/>
                <w:szCs w:val="28"/>
              </w:rPr>
              <w:t>22</w:t>
            </w:r>
            <w:r w:rsidR="00CA2482">
              <w:rPr>
                <w:noProof/>
                <w:sz w:val="28"/>
                <w:szCs w:val="28"/>
              </w:rPr>
              <w:t xml:space="preserve"> гг.</w:t>
            </w:r>
          </w:p>
        </w:tc>
        <w:tc>
          <w:tcPr>
            <w:tcW w:w="238" w:type="dxa"/>
          </w:tcPr>
          <w:p w:rsidR="005C0725" w:rsidRPr="00400746" w:rsidRDefault="005C0725" w:rsidP="00BF720E">
            <w:pPr>
              <w:ind w:firstLine="411"/>
              <w:rPr>
                <w:noProof/>
                <w:sz w:val="16"/>
                <w:szCs w:val="16"/>
              </w:rPr>
            </w:pPr>
          </w:p>
        </w:tc>
        <w:tc>
          <w:tcPr>
            <w:tcW w:w="61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8" w:type="dxa"/>
            <w:vMerge/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4633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nil"/>
            </w:tcBorders>
          </w:tcPr>
          <w:p w:rsidR="005C0725" w:rsidRPr="00400746" w:rsidRDefault="005C0725">
            <w:pPr>
              <w:rPr>
                <w:sz w:val="16"/>
                <w:szCs w:val="16"/>
              </w:rPr>
            </w:pPr>
          </w:p>
        </w:tc>
      </w:tr>
    </w:tbl>
    <w:p w:rsidR="00CC6745" w:rsidRDefault="00CC6745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A8049C" w:rsidRDefault="00A8049C">
      <w:pPr>
        <w:rPr>
          <w:sz w:val="28"/>
          <w:szCs w:val="28"/>
        </w:rPr>
      </w:pPr>
    </w:p>
    <w:p w:rsidR="005C0725" w:rsidRDefault="00C22A29" w:rsidP="00C22A29">
      <w:pPr>
        <w:ind w:firstLine="567"/>
        <w:jc w:val="both"/>
        <w:rPr>
          <w:sz w:val="28"/>
          <w:szCs w:val="28"/>
        </w:rPr>
      </w:pPr>
      <w:r w:rsidRPr="00C22A29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C22A29" w:rsidRDefault="00C22A29" w:rsidP="005C0725">
      <w:pPr>
        <w:ind w:firstLine="567"/>
        <w:jc w:val="center"/>
        <w:rPr>
          <w:b/>
          <w:sz w:val="28"/>
          <w:szCs w:val="28"/>
        </w:rPr>
      </w:pP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C0725" w:rsidRDefault="005C0725" w:rsidP="005C0725">
      <w:pPr>
        <w:ind w:firstLine="567"/>
        <w:jc w:val="center"/>
        <w:rPr>
          <w:b/>
          <w:sz w:val="28"/>
          <w:szCs w:val="28"/>
        </w:rPr>
      </w:pPr>
    </w:p>
    <w:p w:rsidR="007B425A" w:rsidRDefault="00345675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Муниципальную программу </w:t>
      </w:r>
      <w:r w:rsidR="007F339E">
        <w:rPr>
          <w:sz w:val="28"/>
          <w:szCs w:val="28"/>
        </w:rPr>
        <w:t>«Молодежь муниципальног</w:t>
      </w:r>
      <w:r w:rsidR="000E6E83">
        <w:rPr>
          <w:sz w:val="28"/>
          <w:szCs w:val="28"/>
        </w:rPr>
        <w:t xml:space="preserve">о района </w:t>
      </w:r>
      <w:r w:rsidR="0029328B">
        <w:rPr>
          <w:sz w:val="28"/>
          <w:szCs w:val="28"/>
        </w:rPr>
        <w:t>Похвистневский</w:t>
      </w:r>
      <w:r w:rsidR="000E6E83">
        <w:rPr>
          <w:sz w:val="28"/>
          <w:szCs w:val="28"/>
        </w:rPr>
        <w:t>» на 201</w:t>
      </w:r>
      <w:r w:rsidR="00DE45FB">
        <w:rPr>
          <w:sz w:val="28"/>
          <w:szCs w:val="28"/>
        </w:rPr>
        <w:t>8</w:t>
      </w:r>
      <w:r w:rsidR="000E6E83">
        <w:rPr>
          <w:sz w:val="28"/>
          <w:szCs w:val="28"/>
        </w:rPr>
        <w:t>-20</w:t>
      </w:r>
      <w:r w:rsidR="00DE45FB">
        <w:rPr>
          <w:sz w:val="28"/>
          <w:szCs w:val="28"/>
        </w:rPr>
        <w:t>22</w:t>
      </w:r>
      <w:r>
        <w:rPr>
          <w:sz w:val="28"/>
          <w:szCs w:val="28"/>
        </w:rPr>
        <w:t xml:space="preserve"> гг., утвержденную Постановлением Администрации муниципального района Похвистневский Самарской области от 04.05.2017 года №374</w:t>
      </w:r>
      <w:r w:rsidR="002D7E6B">
        <w:rPr>
          <w:sz w:val="28"/>
          <w:szCs w:val="28"/>
        </w:rPr>
        <w:t>(с изменениями от 29.12.2018 №1121</w:t>
      </w:r>
      <w:r w:rsidR="007B425A">
        <w:rPr>
          <w:sz w:val="28"/>
          <w:szCs w:val="28"/>
        </w:rPr>
        <w:t>)</w:t>
      </w:r>
      <w:r w:rsidR="007F339E">
        <w:rPr>
          <w:sz w:val="28"/>
          <w:szCs w:val="28"/>
        </w:rPr>
        <w:t xml:space="preserve"> </w:t>
      </w:r>
      <w:r w:rsidR="007B425A">
        <w:rPr>
          <w:sz w:val="28"/>
          <w:szCs w:val="28"/>
        </w:rPr>
        <w:t>следующие изменения:</w:t>
      </w:r>
    </w:p>
    <w:p w:rsidR="00A9067A" w:rsidRDefault="007B425A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«Молодежь муниципального района Похвистневский» на 2018-2022 гг. </w:t>
      </w:r>
      <w:r w:rsidR="00A9067A">
        <w:rPr>
          <w:sz w:val="28"/>
          <w:szCs w:val="28"/>
        </w:rPr>
        <w:t>раздел «Подпрограммы с указанием целей и сроков реализ</w:t>
      </w:r>
      <w:r w:rsidR="00C22A29">
        <w:rPr>
          <w:sz w:val="28"/>
          <w:szCs w:val="28"/>
        </w:rPr>
        <w:t>ации» изложить в новой редакции;</w:t>
      </w:r>
    </w:p>
    <w:p w:rsidR="00A9067A" w:rsidRPr="00A9067A" w:rsidRDefault="00C22A29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«Подпрограммы с указанием целей и сроков реализации» </w:t>
      </w:r>
      <w:r w:rsidR="00A9067A" w:rsidRPr="00A9067A">
        <w:rPr>
          <w:sz w:val="28"/>
          <w:szCs w:val="28"/>
        </w:rPr>
        <w:t>-</w:t>
      </w:r>
      <w:r w:rsidR="00A9067A" w:rsidRPr="00A9067A">
        <w:rPr>
          <w:rFonts w:eastAsiaTheme="minorHAnsi"/>
          <w:lang w:eastAsia="en-US"/>
        </w:rPr>
        <w:t xml:space="preserve"> </w:t>
      </w:r>
      <w:r w:rsidR="00A9067A" w:rsidRPr="00A9067A">
        <w:rPr>
          <w:sz w:val="28"/>
          <w:szCs w:val="28"/>
        </w:rPr>
        <w:t>подпрограмма «Обеспечение муниципального задания на оказание муниципальных услуг (выполнение работ) в сфере молодежной политики».</w:t>
      </w:r>
    </w:p>
    <w:p w:rsidR="00A9067A" w:rsidRPr="00A9067A" w:rsidRDefault="00345675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067A" w:rsidRPr="00A9067A">
        <w:rPr>
          <w:sz w:val="28"/>
          <w:szCs w:val="28"/>
        </w:rPr>
        <w:t xml:space="preserve">Объем финансирования подпрограммы  составит  </w:t>
      </w:r>
      <w:r w:rsidR="00A9067A">
        <w:rPr>
          <w:sz w:val="28"/>
          <w:szCs w:val="28"/>
        </w:rPr>
        <w:t>166</w:t>
      </w:r>
      <w:r w:rsidR="00A9067A" w:rsidRPr="00A9067A">
        <w:rPr>
          <w:sz w:val="28"/>
          <w:szCs w:val="28"/>
        </w:rPr>
        <w:t>,3 тыс. рублей, в том числе: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 w:rsidRPr="00A9067A">
        <w:rPr>
          <w:sz w:val="28"/>
          <w:szCs w:val="28"/>
        </w:rPr>
        <w:t>в 2018 году –  27,3 тыс. рублей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 w:rsidRPr="00A9067A">
        <w:rPr>
          <w:sz w:val="28"/>
          <w:szCs w:val="28"/>
        </w:rPr>
        <w:t xml:space="preserve">в 2019 году –  </w:t>
      </w:r>
      <w:r>
        <w:rPr>
          <w:sz w:val="28"/>
          <w:szCs w:val="28"/>
        </w:rPr>
        <w:t>41</w:t>
      </w:r>
      <w:r w:rsidRPr="00A9067A">
        <w:rPr>
          <w:sz w:val="28"/>
          <w:szCs w:val="28"/>
        </w:rPr>
        <w:t xml:space="preserve">,1 тыс. рублей; 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 w:rsidRPr="00A9067A">
        <w:rPr>
          <w:sz w:val="28"/>
          <w:szCs w:val="28"/>
        </w:rPr>
        <w:t>в 2020году –   30,8 тыс. рублей;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 w:rsidRPr="00A9067A">
        <w:rPr>
          <w:sz w:val="28"/>
          <w:szCs w:val="28"/>
        </w:rPr>
        <w:t>в 2021 году –  32,6 тыс. рублей;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 w:rsidRPr="00A9067A">
        <w:rPr>
          <w:sz w:val="28"/>
          <w:szCs w:val="28"/>
        </w:rPr>
        <w:lastRenderedPageBreak/>
        <w:t>в 2022 году –  34,5 тыс. рублей</w:t>
      </w:r>
    </w:p>
    <w:p w:rsidR="008D758C" w:rsidRDefault="00A9067A" w:rsidP="007B425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в Паспорте Муниципальной программы «Молодежь муниципального района Похвистневский» на 2018-2022 гг. раздел «Объемы бюджетных ассигнований муниципальной программы» изложить в новой редакции: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 xml:space="preserve">- Реализация муниципальной программы осуществляется за счет бюджета муниципального района Похвистневский Самарской области в пределах лимитов бюджетных обязательств по реализации мероприятий муниципальной программы, предусмотренных </w:t>
      </w:r>
      <w:proofErr w:type="gramStart"/>
      <w:r w:rsidRPr="00A9067A">
        <w:rPr>
          <w:sz w:val="28"/>
          <w:szCs w:val="28"/>
        </w:rPr>
        <w:t>на</w:t>
      </w:r>
      <w:proofErr w:type="gramEnd"/>
      <w:r w:rsidRPr="00A9067A">
        <w:rPr>
          <w:sz w:val="28"/>
          <w:szCs w:val="28"/>
        </w:rPr>
        <w:t xml:space="preserve"> соответствующие финансовые года в установленном порядке и привлеченных средств. </w:t>
      </w:r>
    </w:p>
    <w:p w:rsidR="00A9067A" w:rsidRPr="0058761D" w:rsidRDefault="00A9067A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>Объем финансирования программ</w:t>
      </w:r>
      <w:r>
        <w:rPr>
          <w:sz w:val="28"/>
          <w:szCs w:val="28"/>
        </w:rPr>
        <w:t>ы на 2018-2022 гг. составляет 26</w:t>
      </w:r>
      <w:r w:rsidRPr="00A9067A">
        <w:rPr>
          <w:sz w:val="28"/>
          <w:szCs w:val="28"/>
        </w:rPr>
        <w:t>1,7 тыс. рублей в том числе: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 xml:space="preserve">в 2018 году – 42,8 тыс. рублей; 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 xml:space="preserve">в 2019 году – </w:t>
      </w:r>
      <w:r>
        <w:rPr>
          <w:sz w:val="28"/>
          <w:szCs w:val="28"/>
        </w:rPr>
        <w:t>7</w:t>
      </w:r>
      <w:r w:rsidRPr="00A9067A">
        <w:rPr>
          <w:sz w:val="28"/>
          <w:szCs w:val="28"/>
        </w:rPr>
        <w:t>4,5 тыс. рублей;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>в 2020 году – 46,3 тыс. рублей;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>в 2021 году – 48,1 тыс. рублей;</w:t>
      </w:r>
    </w:p>
    <w:p w:rsid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>в 2022 году – 50,0 тыс. рублей.</w:t>
      </w:r>
    </w:p>
    <w:p w:rsidR="00A9067A" w:rsidRDefault="00A9067A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«Молодежь муниципального района Похвистневский» на 2018-2022 гг. </w:t>
      </w:r>
      <w:r w:rsidR="00AF0F32">
        <w:rPr>
          <w:sz w:val="28"/>
          <w:szCs w:val="28"/>
        </w:rPr>
        <w:t>пункт 5</w:t>
      </w:r>
      <w:r>
        <w:rPr>
          <w:sz w:val="28"/>
          <w:szCs w:val="28"/>
        </w:rPr>
        <w:t xml:space="preserve"> «Ресурсное обеспечение Муниципальной программы» изложить в новой редакции: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>Общий объем финансирования програ</w:t>
      </w:r>
      <w:r>
        <w:rPr>
          <w:sz w:val="28"/>
          <w:szCs w:val="28"/>
        </w:rPr>
        <w:t>ммы на 2018-2022 гг. составит 26</w:t>
      </w:r>
      <w:r w:rsidRPr="00A9067A">
        <w:rPr>
          <w:sz w:val="28"/>
          <w:szCs w:val="28"/>
        </w:rPr>
        <w:t>1,7 тыс. рублей в том числе: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 xml:space="preserve">в 2018 году – 42,8 тыс. рублей; 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>
        <w:rPr>
          <w:sz w:val="28"/>
          <w:szCs w:val="28"/>
        </w:rPr>
        <w:t>в 2019 году – 7</w:t>
      </w:r>
      <w:r w:rsidRPr="00A9067A">
        <w:rPr>
          <w:sz w:val="28"/>
          <w:szCs w:val="28"/>
        </w:rPr>
        <w:t>4,5 тыс. рублей;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>в 2020 году – 46,3 тыс. рублей;</w:t>
      </w:r>
    </w:p>
    <w:p w:rsidR="00A9067A" w:rsidRP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>в 2021 году – 48,1 тыс. рублей;</w:t>
      </w:r>
    </w:p>
    <w:p w:rsidR="00A9067A" w:rsidRDefault="00A9067A" w:rsidP="00A9067A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A9067A">
        <w:rPr>
          <w:sz w:val="28"/>
          <w:szCs w:val="28"/>
        </w:rPr>
        <w:t>в 2022 году – 50,0 тыс. рублей.</w:t>
      </w:r>
    </w:p>
    <w:p w:rsidR="0058761D" w:rsidRDefault="0058761D" w:rsidP="0058761D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подпрограммы 1 </w:t>
      </w:r>
      <w:r w:rsidRPr="0058761D">
        <w:rPr>
          <w:sz w:val="28"/>
          <w:szCs w:val="28"/>
        </w:rPr>
        <w:t xml:space="preserve">«Обеспечение муниципального задания на оказание муниципальных услуг (выполнение работ) в сфере молодежной политики» </w:t>
      </w:r>
      <w:r>
        <w:rPr>
          <w:sz w:val="28"/>
          <w:szCs w:val="28"/>
        </w:rPr>
        <w:t>на 2018-2022 гг. раздел «Объемы бюджетных ассигнований Подпрограммы 1» изложить в новой редакции:</w:t>
      </w:r>
    </w:p>
    <w:p w:rsidR="0058761D" w:rsidRPr="0058761D" w:rsidRDefault="00C22A29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>
        <w:rPr>
          <w:sz w:val="28"/>
          <w:szCs w:val="28"/>
        </w:rPr>
        <w:t>«Объемы бюджетных ассигнований Подпрограммы 1» - о</w:t>
      </w:r>
      <w:r w:rsidR="0058761D" w:rsidRPr="0058761D">
        <w:rPr>
          <w:sz w:val="28"/>
          <w:szCs w:val="28"/>
        </w:rPr>
        <w:t xml:space="preserve">бъем финансирования подпрограммы 1 составит  </w:t>
      </w:r>
      <w:r w:rsidR="0058761D">
        <w:rPr>
          <w:sz w:val="28"/>
          <w:szCs w:val="28"/>
        </w:rPr>
        <w:t>16</w:t>
      </w:r>
      <w:r w:rsidR="0058761D" w:rsidRPr="0058761D">
        <w:rPr>
          <w:sz w:val="28"/>
          <w:szCs w:val="28"/>
        </w:rPr>
        <w:t>6,3 тыс. рублей, в том числе:</w:t>
      </w:r>
    </w:p>
    <w:p w:rsidR="0058761D" w:rsidRPr="0058761D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>в 2018 году –  27,3  тыс. рублей</w:t>
      </w:r>
    </w:p>
    <w:p w:rsidR="0058761D" w:rsidRPr="0058761D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 xml:space="preserve">в 2019 году –  </w:t>
      </w:r>
      <w:r>
        <w:rPr>
          <w:sz w:val="28"/>
          <w:szCs w:val="28"/>
        </w:rPr>
        <w:t>4</w:t>
      </w:r>
      <w:r w:rsidRPr="0058761D">
        <w:rPr>
          <w:sz w:val="28"/>
          <w:szCs w:val="28"/>
        </w:rPr>
        <w:t xml:space="preserve">1,1 тыс. рублей; </w:t>
      </w:r>
    </w:p>
    <w:p w:rsidR="0058761D" w:rsidRPr="0058761D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>в 2020году –   30,8 тыс. рублей;</w:t>
      </w:r>
    </w:p>
    <w:p w:rsidR="0058761D" w:rsidRPr="0058761D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>в 2021 году –  32,6 тыс. рублей;</w:t>
      </w:r>
    </w:p>
    <w:p w:rsidR="0058761D" w:rsidRPr="00A9067A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>в 2022 году –  34,5 тыс. рублей</w:t>
      </w:r>
      <w:r>
        <w:rPr>
          <w:sz w:val="28"/>
          <w:szCs w:val="28"/>
        </w:rPr>
        <w:t>;</w:t>
      </w:r>
    </w:p>
    <w:p w:rsidR="0058761D" w:rsidRDefault="0058761D" w:rsidP="0058761D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подпрограммы 1 </w:t>
      </w:r>
      <w:r w:rsidRPr="0058761D">
        <w:rPr>
          <w:sz w:val="28"/>
          <w:szCs w:val="28"/>
        </w:rPr>
        <w:t xml:space="preserve">«Обеспечение муниципального задания на оказание муниципальных услуг (выполнение работ) в сфере молодежной политики» </w:t>
      </w:r>
      <w:r>
        <w:rPr>
          <w:sz w:val="28"/>
          <w:szCs w:val="28"/>
        </w:rPr>
        <w:t xml:space="preserve">на 2018-2022 гг. </w:t>
      </w:r>
      <w:r w:rsidR="00AF0F32">
        <w:rPr>
          <w:sz w:val="28"/>
          <w:szCs w:val="28"/>
        </w:rPr>
        <w:t>пункт 3</w:t>
      </w:r>
      <w:r>
        <w:rPr>
          <w:sz w:val="28"/>
          <w:szCs w:val="28"/>
        </w:rPr>
        <w:t xml:space="preserve"> «Обоснование ресурсного обеспечения Подпрограммы 1» изложить в новой редакции:</w:t>
      </w:r>
    </w:p>
    <w:p w:rsidR="0058761D" w:rsidRPr="0058761D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 xml:space="preserve">Объем финансирования подпрограммы 1 составит  </w:t>
      </w:r>
      <w:r>
        <w:rPr>
          <w:sz w:val="28"/>
          <w:szCs w:val="28"/>
        </w:rPr>
        <w:t>16</w:t>
      </w:r>
      <w:r w:rsidRPr="0058761D">
        <w:rPr>
          <w:sz w:val="28"/>
          <w:szCs w:val="28"/>
        </w:rPr>
        <w:t>6,3 тыс. рублей, в том числе:</w:t>
      </w:r>
    </w:p>
    <w:p w:rsidR="0058761D" w:rsidRPr="0058761D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>в 2018 году –  27,3  тыс. рублей</w:t>
      </w:r>
    </w:p>
    <w:p w:rsidR="0058761D" w:rsidRPr="0058761D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 xml:space="preserve">в 2019 году –  </w:t>
      </w:r>
      <w:r>
        <w:rPr>
          <w:sz w:val="28"/>
          <w:szCs w:val="28"/>
        </w:rPr>
        <w:t>4</w:t>
      </w:r>
      <w:r w:rsidRPr="0058761D">
        <w:rPr>
          <w:sz w:val="28"/>
          <w:szCs w:val="28"/>
        </w:rPr>
        <w:t xml:space="preserve">1,1 тыс. рублей; </w:t>
      </w:r>
    </w:p>
    <w:p w:rsidR="0058761D" w:rsidRPr="0058761D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>в 2020году –   30,8 тыс. рублей;</w:t>
      </w:r>
    </w:p>
    <w:p w:rsidR="0058761D" w:rsidRPr="0058761D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lastRenderedPageBreak/>
        <w:t>в 2021 году –  32,6 тыс. рублей;</w:t>
      </w:r>
    </w:p>
    <w:p w:rsidR="0058761D" w:rsidRPr="00A9067A" w:rsidRDefault="0058761D" w:rsidP="0058761D">
      <w:pPr>
        <w:pStyle w:val="a5"/>
        <w:tabs>
          <w:tab w:val="left" w:pos="993"/>
        </w:tabs>
        <w:ind w:left="567"/>
        <w:rPr>
          <w:sz w:val="28"/>
          <w:szCs w:val="28"/>
        </w:rPr>
      </w:pPr>
      <w:r w:rsidRPr="0058761D">
        <w:rPr>
          <w:sz w:val="28"/>
          <w:szCs w:val="28"/>
        </w:rPr>
        <w:t>в 2022 году –  34,5 тыс. рублей</w:t>
      </w:r>
      <w:r>
        <w:rPr>
          <w:sz w:val="28"/>
          <w:szCs w:val="28"/>
        </w:rPr>
        <w:t>;</w:t>
      </w:r>
    </w:p>
    <w:p w:rsidR="00A9067A" w:rsidRDefault="0058761D" w:rsidP="00A9067A">
      <w:pPr>
        <w:pStyle w:val="a5"/>
        <w:tabs>
          <w:tab w:val="left" w:pos="993"/>
        </w:tabs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Приложение 2 «План мероприятий по выполнению Муниципальной программы «Молодежь муниципального района Похвистневский на 2018-2022 гг.» изложить в новой редакции.</w:t>
      </w:r>
    </w:p>
    <w:p w:rsidR="00A9067A" w:rsidRPr="0058761D" w:rsidRDefault="00A9067A" w:rsidP="0058761D">
      <w:pPr>
        <w:tabs>
          <w:tab w:val="left" w:pos="993"/>
        </w:tabs>
        <w:jc w:val="both"/>
        <w:rPr>
          <w:sz w:val="28"/>
          <w:szCs w:val="28"/>
        </w:rPr>
      </w:pPr>
    </w:p>
    <w:p w:rsidR="00225796" w:rsidRDefault="00225796" w:rsidP="007F339E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</w:t>
      </w:r>
      <w:r w:rsidR="0029328B">
        <w:rPr>
          <w:sz w:val="28"/>
          <w:szCs w:val="28"/>
        </w:rPr>
        <w:t>его Постановления возложить на п</w:t>
      </w:r>
      <w:r>
        <w:rPr>
          <w:sz w:val="28"/>
          <w:szCs w:val="28"/>
        </w:rPr>
        <w:t>ервого заместителя Главы района по социальным вопросам В.А. Ятманкина.</w:t>
      </w:r>
    </w:p>
    <w:p w:rsidR="008D758C" w:rsidRDefault="00D811F2" w:rsidP="00D7417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</w:t>
      </w:r>
      <w:r w:rsidR="0029328B" w:rsidRPr="00BA497A">
        <w:rPr>
          <w:sz w:val="28"/>
          <w:szCs w:val="28"/>
        </w:rPr>
        <w:t>П</w:t>
      </w:r>
      <w:r w:rsidR="00345675">
        <w:rPr>
          <w:sz w:val="28"/>
          <w:szCs w:val="28"/>
        </w:rPr>
        <w:t>остановление вступает в силу со дня подписания</w:t>
      </w:r>
      <w:r w:rsidR="00BA497A">
        <w:rPr>
          <w:sz w:val="28"/>
          <w:szCs w:val="28"/>
        </w:rPr>
        <w:t>.</w:t>
      </w:r>
    </w:p>
    <w:p w:rsidR="00345675" w:rsidRPr="00BA497A" w:rsidRDefault="00345675" w:rsidP="00D74172">
      <w:pPr>
        <w:pStyle w:val="a5"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Постановление на сайте Администрации муниципального района Похвистневский в сети интернет.</w:t>
      </w:r>
    </w:p>
    <w:p w:rsidR="008D758C" w:rsidRDefault="008D758C" w:rsidP="00D74172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365AF0" w:rsidRDefault="00365AF0" w:rsidP="00BA497A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8D758C" w:rsidRDefault="00D74172" w:rsidP="00BA497A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25796">
        <w:rPr>
          <w:b/>
          <w:sz w:val="28"/>
          <w:szCs w:val="28"/>
        </w:rPr>
        <w:t>Глава района</w:t>
      </w:r>
      <w:r>
        <w:rPr>
          <w:sz w:val="28"/>
          <w:szCs w:val="28"/>
        </w:rPr>
        <w:t xml:space="preserve">                                                         </w:t>
      </w:r>
      <w:r w:rsidR="00225796">
        <w:rPr>
          <w:b/>
          <w:sz w:val="28"/>
          <w:szCs w:val="28"/>
        </w:rPr>
        <w:t>Ю.Ф. Рябов</w:t>
      </w:r>
    </w:p>
    <w:sectPr w:rsidR="008D758C" w:rsidSect="003A1C49">
      <w:pgSz w:w="11906" w:h="16838"/>
      <w:pgMar w:top="33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A7D38"/>
    <w:multiLevelType w:val="hybridMultilevel"/>
    <w:tmpl w:val="1DF8080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BE5278D"/>
    <w:multiLevelType w:val="hybridMultilevel"/>
    <w:tmpl w:val="FDE6E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264167"/>
    <w:rsid w:val="0001424B"/>
    <w:rsid w:val="00026E5D"/>
    <w:rsid w:val="000B45C0"/>
    <w:rsid w:val="000E6E83"/>
    <w:rsid w:val="001110F5"/>
    <w:rsid w:val="00131094"/>
    <w:rsid w:val="00185244"/>
    <w:rsid w:val="00194A53"/>
    <w:rsid w:val="0020402E"/>
    <w:rsid w:val="002142B6"/>
    <w:rsid w:val="00225796"/>
    <w:rsid w:val="00264167"/>
    <w:rsid w:val="0029328B"/>
    <w:rsid w:val="002B6BC1"/>
    <w:rsid w:val="002D7E6B"/>
    <w:rsid w:val="002F657F"/>
    <w:rsid w:val="00315C38"/>
    <w:rsid w:val="00343E47"/>
    <w:rsid w:val="00345675"/>
    <w:rsid w:val="00365AF0"/>
    <w:rsid w:val="003A1C49"/>
    <w:rsid w:val="003F5411"/>
    <w:rsid w:val="00400746"/>
    <w:rsid w:val="0044783B"/>
    <w:rsid w:val="004767C9"/>
    <w:rsid w:val="0052630A"/>
    <w:rsid w:val="00531E54"/>
    <w:rsid w:val="00532F6F"/>
    <w:rsid w:val="00546BA5"/>
    <w:rsid w:val="0058761D"/>
    <w:rsid w:val="005C0725"/>
    <w:rsid w:val="00605FE4"/>
    <w:rsid w:val="00610A79"/>
    <w:rsid w:val="0066481B"/>
    <w:rsid w:val="00666694"/>
    <w:rsid w:val="00666726"/>
    <w:rsid w:val="006A00D4"/>
    <w:rsid w:val="006A09BC"/>
    <w:rsid w:val="006A3788"/>
    <w:rsid w:val="006A45EC"/>
    <w:rsid w:val="006D4A06"/>
    <w:rsid w:val="006D5028"/>
    <w:rsid w:val="006F5CED"/>
    <w:rsid w:val="007B425A"/>
    <w:rsid w:val="007C4421"/>
    <w:rsid w:val="007E375E"/>
    <w:rsid w:val="007F339E"/>
    <w:rsid w:val="007F7161"/>
    <w:rsid w:val="00822F17"/>
    <w:rsid w:val="00830B6A"/>
    <w:rsid w:val="00832930"/>
    <w:rsid w:val="008A4012"/>
    <w:rsid w:val="008B7076"/>
    <w:rsid w:val="008B72F5"/>
    <w:rsid w:val="008D758C"/>
    <w:rsid w:val="008E757E"/>
    <w:rsid w:val="009073A7"/>
    <w:rsid w:val="00922613"/>
    <w:rsid w:val="00A64A4F"/>
    <w:rsid w:val="00A8049C"/>
    <w:rsid w:val="00A80F73"/>
    <w:rsid w:val="00A84ECB"/>
    <w:rsid w:val="00A9067A"/>
    <w:rsid w:val="00AA5F1A"/>
    <w:rsid w:val="00AB0CFF"/>
    <w:rsid w:val="00AD7966"/>
    <w:rsid w:val="00AF0F32"/>
    <w:rsid w:val="00B34E42"/>
    <w:rsid w:val="00B54803"/>
    <w:rsid w:val="00B63618"/>
    <w:rsid w:val="00B92578"/>
    <w:rsid w:val="00BA497A"/>
    <w:rsid w:val="00BF720E"/>
    <w:rsid w:val="00C22A29"/>
    <w:rsid w:val="00C2304C"/>
    <w:rsid w:val="00C61F44"/>
    <w:rsid w:val="00CA2482"/>
    <w:rsid w:val="00CC6745"/>
    <w:rsid w:val="00D15BA8"/>
    <w:rsid w:val="00D21A85"/>
    <w:rsid w:val="00D4114D"/>
    <w:rsid w:val="00D74172"/>
    <w:rsid w:val="00D811F2"/>
    <w:rsid w:val="00D97310"/>
    <w:rsid w:val="00DE45FB"/>
    <w:rsid w:val="00E20346"/>
    <w:rsid w:val="00E759A0"/>
    <w:rsid w:val="00EB1B78"/>
    <w:rsid w:val="00F175C4"/>
    <w:rsid w:val="00F42606"/>
    <w:rsid w:val="00FA3688"/>
    <w:rsid w:val="00FD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54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4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D502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C07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8D55E-47F3-4F98-8DA7-24C40A9E1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559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муниципального района Похвистневский</Company>
  <LinksUpToDate>false</LinksUpToDate>
  <CharactersWithSpaces>4387</CharactersWithSpaces>
  <SharedDoc>false</SharedDoc>
  <HLinks>
    <vt:vector size="6" baseType="variant">
      <vt:variant>
        <vt:i4>3932179</vt:i4>
      </vt:variant>
      <vt:variant>
        <vt:i4>0</vt:i4>
      </vt:variant>
      <vt:variant>
        <vt:i4>0</vt:i4>
      </vt:variant>
      <vt:variant>
        <vt:i4>5</vt:i4>
      </vt:variant>
      <vt:variant>
        <vt:lpwstr>mailto:qfdtk@samtel.ru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Орготдел</dc:creator>
  <cp:keywords/>
  <dc:description/>
  <cp:lastModifiedBy>Иванова Е В</cp:lastModifiedBy>
  <cp:revision>5</cp:revision>
  <cp:lastPrinted>2019-04-03T07:10:00Z</cp:lastPrinted>
  <dcterms:created xsi:type="dcterms:W3CDTF">2019-04-02T06:41:00Z</dcterms:created>
  <dcterms:modified xsi:type="dcterms:W3CDTF">2019-04-25T07:15:00Z</dcterms:modified>
</cp:coreProperties>
</file>